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41F" w:rsidRDefault="00C7641F" w:rsidP="00C7641F">
      <w:pPr>
        <w:ind w:firstLine="567"/>
        <w:jc w:val="both"/>
        <w:rPr>
          <w:b/>
          <w:szCs w:val="28"/>
          <w:lang w:val="kk-KZ"/>
        </w:rPr>
      </w:pPr>
      <w:r w:rsidRPr="001F36D0">
        <w:rPr>
          <w:b/>
          <w:szCs w:val="28"/>
          <w:lang w:val="kk-KZ"/>
        </w:rPr>
        <w:t xml:space="preserve">7 </w:t>
      </w:r>
      <w:r>
        <w:rPr>
          <w:b/>
          <w:szCs w:val="28"/>
          <w:lang w:val="kk-KZ"/>
        </w:rPr>
        <w:t>лаборатория</w:t>
      </w:r>
      <w:r w:rsidRPr="001F36D0">
        <w:rPr>
          <w:b/>
          <w:szCs w:val="28"/>
        </w:rPr>
        <w:t xml:space="preserve">. </w:t>
      </w:r>
      <w:r w:rsidRPr="001F36D0">
        <w:rPr>
          <w:b/>
          <w:szCs w:val="28"/>
          <w:lang w:val="kk-KZ"/>
        </w:rPr>
        <w:t>Аналитикалық жанрлардың режиссурасы.</w:t>
      </w:r>
    </w:p>
    <w:p w:rsidR="00C7641F" w:rsidRPr="001F36D0" w:rsidRDefault="00C7641F" w:rsidP="00C7641F">
      <w:pPr>
        <w:ind w:firstLine="567"/>
        <w:jc w:val="both"/>
        <w:rPr>
          <w:b/>
          <w:szCs w:val="28"/>
          <w:lang w:val="kk-KZ"/>
        </w:rPr>
      </w:pPr>
    </w:p>
    <w:p w:rsidR="00C7641F" w:rsidRPr="001F36D0" w:rsidRDefault="00C7641F" w:rsidP="00C7641F">
      <w:pPr>
        <w:ind w:firstLine="567"/>
        <w:jc w:val="both"/>
        <w:rPr>
          <w:szCs w:val="28"/>
          <w:lang w:val="kk-KZ"/>
        </w:rPr>
      </w:pPr>
      <w:r w:rsidRPr="001F36D0">
        <w:rPr>
          <w:szCs w:val="28"/>
          <w:lang w:val="kk-KZ"/>
        </w:rPr>
        <w:t xml:space="preserve">Аналитикалық публицистиканың жанрлары. </w:t>
      </w:r>
      <w:r w:rsidRPr="001F36D0">
        <w:rPr>
          <w:szCs w:val="28"/>
        </w:rPr>
        <w:t>Комментарий</w:t>
      </w:r>
      <w:r w:rsidRPr="001F36D0">
        <w:rPr>
          <w:szCs w:val="28"/>
          <w:lang w:val="kk-KZ"/>
        </w:rPr>
        <w:t xml:space="preserve"> – кадрда сөз сөйлеудің түрі. Комментарий басқа жанрлық форманың органикалық құрамды бөлігі. Шолу жанрындағы бейнелеу құралдардың пәні, мақсаты мен әр түрлiлiгі. Әңгiменің диалогтық сипаты, баспасөз конференциялары мен пiкiрталастар. Диалогқа құрылған сценарийлі бағдарламалар жоспарының құрылымы. Корреспонденция жанрында бейнелеу және сөздік жақтардың үйлесуі.</w:t>
      </w:r>
    </w:p>
    <w:p w:rsidR="00C7641F" w:rsidRPr="00C7641F" w:rsidRDefault="00C7641F" w:rsidP="00C7641F">
      <w:pPr>
        <w:ind w:firstLine="709"/>
        <w:jc w:val="right"/>
        <w:rPr>
          <w:b/>
          <w:szCs w:val="28"/>
          <w:lang w:val="kk-KZ"/>
        </w:rPr>
      </w:pPr>
      <w:r w:rsidRPr="00C7641F">
        <w:rPr>
          <w:b/>
          <w:szCs w:val="28"/>
          <w:lang w:val="kk-KZ"/>
        </w:rPr>
        <w:t xml:space="preserve">                                                              2 сағат</w:t>
      </w:r>
    </w:p>
    <w:p w:rsidR="00C7641F" w:rsidRPr="001F36D0" w:rsidRDefault="00C7641F" w:rsidP="00C7641F">
      <w:pPr>
        <w:pStyle w:val="2"/>
        <w:rPr>
          <w:szCs w:val="28"/>
          <w:lang w:val="kk-KZ"/>
        </w:rPr>
      </w:pPr>
    </w:p>
    <w:p w:rsidR="002F3DA8" w:rsidRDefault="00C7641F">
      <w:bookmarkStart w:id="0" w:name="_GoBack"/>
      <w:bookmarkEnd w:id="0"/>
    </w:p>
    <w:sectPr w:rsidR="002F3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97"/>
    <w:rsid w:val="00326D97"/>
    <w:rsid w:val="00347127"/>
    <w:rsid w:val="00387592"/>
    <w:rsid w:val="00C76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20D68-CCC1-459C-95C1-031A4E01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41F"/>
    <w:pPr>
      <w:spacing w:after="0" w:line="240" w:lineRule="auto"/>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C7641F"/>
    <w:pPr>
      <w:jc w:val="both"/>
    </w:pPr>
  </w:style>
  <w:style w:type="character" w:customStyle="1" w:styleId="20">
    <w:name w:val="Основной текст 2 Знак"/>
    <w:basedOn w:val="a0"/>
    <w:link w:val="2"/>
    <w:rsid w:val="00C7641F"/>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2016-09-23T03:35:00Z</dcterms:created>
  <dcterms:modified xsi:type="dcterms:W3CDTF">2016-09-23T03:35:00Z</dcterms:modified>
</cp:coreProperties>
</file>